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2D1B2AB5" w:rsidR="00076C95" w:rsidRPr="009A00CB" w:rsidRDefault="00076C95" w:rsidP="004E412B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 xml:space="preserve">Pressekontakt: Michael Röhrenbach 079 315 79 68 &amp; </w:t>
            </w:r>
            <w:r w:rsidR="004E412B">
              <w:rPr>
                <w:rFonts w:ascii="Helvetica" w:eastAsia="Times New Roman" w:hAnsi="Helvetica"/>
                <w:lang w:val="de-CH"/>
              </w:rPr>
              <w:t>Sandro Griesser</w:t>
            </w:r>
            <w:r w:rsidRPr="009A00CB">
              <w:rPr>
                <w:rFonts w:ascii="Helvetica" w:eastAsia="Times New Roman" w:hAnsi="Helvetica"/>
                <w:lang w:val="de-CH"/>
              </w:rPr>
              <w:t xml:space="preserve"> 078 </w:t>
            </w:r>
            <w:r w:rsidR="004E412B">
              <w:rPr>
                <w:rFonts w:ascii="Helvetica" w:eastAsia="Times New Roman" w:hAnsi="Helvetica"/>
                <w:lang w:val="de-CH"/>
              </w:rPr>
              <w:t>902 22 12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3F21672A" w14:textId="77777777" w:rsidR="00A335C5" w:rsidRDefault="00A335C5" w:rsidP="006D3410">
      <w:pPr>
        <w:rPr>
          <w:rFonts w:ascii="Helvetica" w:hAnsi="Helvetica"/>
        </w:rPr>
      </w:pPr>
    </w:p>
    <w:p w14:paraId="5DF59EAB" w14:textId="77777777" w:rsidR="00A335C5" w:rsidRDefault="00A335C5" w:rsidP="006D3410">
      <w:pPr>
        <w:rPr>
          <w:rFonts w:ascii="Helvetica" w:hAnsi="Helvetica"/>
        </w:rPr>
      </w:pPr>
    </w:p>
    <w:p w14:paraId="51E03C2F" w14:textId="521155CF" w:rsidR="00CE3550" w:rsidRPr="00D4796A" w:rsidRDefault="00CE3550" w:rsidP="00CE3550">
      <w:pPr>
        <w:rPr>
          <w:rFonts w:ascii="Helvetica" w:hAnsi="Helvetica"/>
          <w:b/>
          <w:color w:val="000000" w:themeColor="text1"/>
          <w:lang w:val="de-CH"/>
        </w:rPr>
      </w:pPr>
      <w:r w:rsidRPr="00D4796A">
        <w:rPr>
          <w:rFonts w:ascii="Helvetica" w:hAnsi="Helvetica"/>
          <w:b/>
          <w:color w:val="000000" w:themeColor="text1"/>
          <w:lang w:val="de-CH"/>
        </w:rPr>
        <w:t xml:space="preserve">Do. </w:t>
      </w:r>
      <w:r>
        <w:rPr>
          <w:rFonts w:ascii="Helvetica" w:hAnsi="Helvetica"/>
          <w:b/>
          <w:color w:val="000000" w:themeColor="text1"/>
          <w:lang w:val="de-CH"/>
        </w:rPr>
        <w:t>21</w:t>
      </w:r>
      <w:r w:rsidRPr="00D4796A">
        <w:rPr>
          <w:rFonts w:ascii="Helvetica" w:hAnsi="Helvetica"/>
          <w:b/>
          <w:color w:val="000000" w:themeColor="text1"/>
          <w:lang w:val="de-CH"/>
        </w:rPr>
        <w:t>.</w:t>
      </w:r>
      <w:r w:rsidR="00C85A6A">
        <w:rPr>
          <w:rFonts w:ascii="Helvetica" w:hAnsi="Helvetica"/>
          <w:b/>
          <w:color w:val="000000" w:themeColor="text1"/>
          <w:lang w:val="de-CH"/>
        </w:rPr>
        <w:t xml:space="preserve"> / Fr. 22. </w:t>
      </w:r>
      <w:r>
        <w:rPr>
          <w:rFonts w:ascii="Helvetica" w:hAnsi="Helvetica"/>
          <w:b/>
          <w:color w:val="000000" w:themeColor="text1"/>
          <w:lang w:val="de-CH"/>
        </w:rPr>
        <w:t>/ Sa. 23. März 2019 je 20.30 Uhr</w:t>
      </w:r>
    </w:p>
    <w:p w14:paraId="2271B0C4" w14:textId="71EE9B97" w:rsidR="00CE3550" w:rsidRDefault="00CE3550" w:rsidP="00CE3550">
      <w:pPr>
        <w:rPr>
          <w:rFonts w:ascii="Helvetica" w:hAnsi="Helvetica"/>
          <w:color w:val="000000" w:themeColor="text1"/>
          <w:lang w:val="de-CH"/>
        </w:rPr>
      </w:pPr>
      <w:r w:rsidRPr="00D4796A">
        <w:rPr>
          <w:rFonts w:ascii="Helvetica" w:hAnsi="Helvetica"/>
          <w:b/>
          <w:color w:val="000000" w:themeColor="text1"/>
          <w:lang w:val="de-CH"/>
        </w:rPr>
        <w:t>«</w:t>
      </w:r>
      <w:r>
        <w:rPr>
          <w:rFonts w:ascii="Helvetica" w:hAnsi="Helvetica"/>
          <w:b/>
          <w:iCs/>
          <w:color w:val="000000" w:themeColor="text1"/>
          <w:lang w:val="de-CH"/>
        </w:rPr>
        <w:t>FALSH GORDON – ein Superheld, ohne Supermacht!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» </w:t>
      </w:r>
      <w:r w:rsidR="00537BFA">
        <w:rPr>
          <w:rFonts w:ascii="Helvetica" w:hAnsi="Helvetica"/>
          <w:color w:val="000000" w:themeColor="text1"/>
          <w:lang w:val="de-CH"/>
        </w:rPr>
        <w:t>Von Compagnie Buffpapier</w:t>
      </w:r>
      <w:r w:rsidR="00537BFA" w:rsidRPr="005972F0">
        <w:rPr>
          <w:rFonts w:ascii="Helvetica" w:hAnsi="Helvetica"/>
          <w:color w:val="000000" w:themeColor="text1"/>
          <w:lang w:val="de-CH"/>
        </w:rPr>
        <w:t>.</w:t>
      </w:r>
      <w:r w:rsidR="00537BFA">
        <w:rPr>
          <w:rFonts w:ascii="Helvetica" w:hAnsi="Helvetica"/>
          <w:color w:val="000000" w:themeColor="text1"/>
          <w:lang w:val="de-CH"/>
        </w:rPr>
        <w:t xml:space="preserve"> </w:t>
      </w:r>
      <w:r w:rsidR="00537BFA" w:rsidRPr="00B725BA">
        <w:rPr>
          <w:rFonts w:ascii="Helvetica" w:hAnsi="Helvetica"/>
          <w:color w:val="000000" w:themeColor="text1"/>
          <w:lang w:val="de-CH"/>
        </w:rPr>
        <w:t xml:space="preserve">Spiel: </w:t>
      </w:r>
      <w:r w:rsidR="00537BFA">
        <w:rPr>
          <w:rFonts w:ascii="Helvetica" w:eastAsiaTheme="minorEastAsia" w:hAnsi="Helvetica" w:cs="Helvetica"/>
          <w:lang w:eastAsia="ja-JP"/>
        </w:rPr>
        <w:t>Angela Neiman, Baptiste Eliçagaraï, Viviane Borsos, Mauro Galati, Christoph Gantert, Christophe Carrere, Leon Schaetti, Franziska Hoby, Ahm</w:t>
      </w:r>
      <w:r w:rsidR="00537BFA" w:rsidRPr="00B725BA">
        <w:rPr>
          <w:rFonts w:ascii="Helvetica" w:eastAsiaTheme="minorEastAsia" w:hAnsi="Helvetica" w:cs="Helvetica"/>
          <w:color w:val="000000" w:themeColor="text1"/>
          <w:lang w:eastAsia="ja-JP"/>
        </w:rPr>
        <w:t>et</w:t>
      </w:r>
      <w:r w:rsidR="00537BFA">
        <w:rPr>
          <w:rFonts w:ascii="Helvetica" w:eastAsiaTheme="minorEastAsia" w:hAnsi="Helvetica" w:cs="Helvetica"/>
          <w:lang w:eastAsia="ja-JP"/>
        </w:rPr>
        <w:t xml:space="preserve"> Özyasar und Fatos Kocamaz</w:t>
      </w:r>
      <w:r w:rsidR="00537BFA" w:rsidRPr="00B725BA">
        <w:rPr>
          <w:rFonts w:ascii="Helvetica" w:hAnsi="Helvetica"/>
          <w:color w:val="000000" w:themeColor="text1"/>
          <w:lang w:val="de-CH"/>
        </w:rPr>
        <w:t>. Mit der besonderen Teilnahme von Swiss Power Wrestling aus Lausanne: Kurt Simmons, Elias Richter. Regie: Stéphane Fratini. Bühne: Adrian Schmid. Kostüm: Iris Betschart. Grafik: Alice Bucher. Koproduktion: Tojo Theater.</w:t>
      </w:r>
      <w:r w:rsidR="00537BFA">
        <w:rPr>
          <w:rFonts w:ascii="Helvetica" w:hAnsi="Helvetica"/>
          <w:color w:val="000000" w:themeColor="text1"/>
          <w:lang w:val="de-CH"/>
        </w:rPr>
        <w:t xml:space="preserve"> </w:t>
      </w:r>
      <w:bookmarkStart w:id="0" w:name="_GoBack"/>
      <w:bookmarkEnd w:id="0"/>
      <w:r>
        <w:rPr>
          <w:rFonts w:ascii="Helvetica" w:hAnsi="Helvetica"/>
          <w:color w:val="000000" w:themeColor="text1"/>
          <w:lang w:val="de-CH"/>
        </w:rPr>
        <w:t xml:space="preserve">www.buffpapier.ch  </w:t>
      </w:r>
      <w:r w:rsidRPr="00D4796A">
        <w:rPr>
          <w:rFonts w:ascii="Helvetica" w:hAnsi="Helvetica"/>
          <w:color w:val="000000" w:themeColor="text1"/>
          <w:lang w:val="de-CH"/>
        </w:rPr>
        <w:t>Reservation: www.tojo.ch</w:t>
      </w:r>
    </w:p>
    <w:p w14:paraId="1184B60B" w14:textId="77777777" w:rsidR="000351E5" w:rsidRDefault="000351E5" w:rsidP="00A30389">
      <w:pPr>
        <w:rPr>
          <w:rFonts w:ascii="Helvetica" w:hAnsi="Helvetica"/>
          <w:color w:val="000000" w:themeColor="text1"/>
          <w:lang w:val="de-CH"/>
        </w:rPr>
      </w:pPr>
    </w:p>
    <w:p w14:paraId="17175713" w14:textId="16383F35" w:rsidR="00693D07" w:rsidRDefault="00693D07" w:rsidP="00693D07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>Ming Entertainment</w:t>
      </w:r>
      <w:r w:rsidRPr="00A5436F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präsentiert</w:t>
      </w:r>
      <w:r w:rsidRPr="00A5436F">
        <w:rPr>
          <w:rFonts w:ascii="Helvetica" w:hAnsi="Helvetica"/>
          <w:color w:val="000000" w:themeColor="text1"/>
          <w:lang w:val="de-CH"/>
        </w:rPr>
        <w:t xml:space="preserve"> ein grossartiges Spektakel: Der Wrestling-Kampf </w:t>
      </w:r>
      <w:r>
        <w:rPr>
          <w:rFonts w:ascii="Helvetica" w:hAnsi="Helvetica"/>
          <w:color w:val="000000" w:themeColor="text1"/>
          <w:lang w:val="de-CH"/>
        </w:rPr>
        <w:t>des amerikanischen Superhelden FALSH GORDON gegen die unbesiegbaren Apocalypse Fighters</w:t>
      </w:r>
      <w:r w:rsidRPr="00A5436F">
        <w:rPr>
          <w:rFonts w:ascii="Helvetica" w:hAnsi="Helvetica"/>
          <w:color w:val="000000" w:themeColor="text1"/>
          <w:lang w:val="de-CH"/>
        </w:rPr>
        <w:t xml:space="preserve">. </w:t>
      </w:r>
      <w:r>
        <w:rPr>
          <w:rFonts w:ascii="Helvetica" w:hAnsi="Helvetica"/>
          <w:color w:val="000000" w:themeColor="text1"/>
        </w:rPr>
        <w:t>Eine gross inszenierte</w:t>
      </w:r>
      <w:r w:rsidR="005A1AB8">
        <w:rPr>
          <w:rFonts w:ascii="Helvetica" w:hAnsi="Helvetica"/>
          <w:color w:val="000000" w:themeColor="text1"/>
        </w:rPr>
        <w:t xml:space="preserve"> Show, bei der</w:t>
      </w:r>
      <w:r w:rsidRPr="00610C38">
        <w:rPr>
          <w:rFonts w:ascii="Helvetica" w:hAnsi="Helvetica"/>
          <w:color w:val="000000" w:themeColor="text1"/>
        </w:rPr>
        <w:t xml:space="preserve"> das Publikum natürlich nicht fehlen darf. Denn: Was ist ein Superheld ohne seine Fans, die an ihn glauben? </w:t>
      </w:r>
      <w:r>
        <w:rPr>
          <w:rFonts w:ascii="Helvetica" w:hAnsi="Helvetica"/>
          <w:color w:val="000000" w:themeColor="text1"/>
          <w:lang w:val="de-CH"/>
        </w:rPr>
        <w:t>Die</w:t>
      </w:r>
      <w:r w:rsidRPr="00A5436F">
        <w:rPr>
          <w:rFonts w:ascii="Helvetica" w:hAnsi="Helvetica"/>
          <w:color w:val="000000" w:themeColor="text1"/>
          <w:lang w:val="de-CH"/>
        </w:rPr>
        <w:t xml:space="preserve"> neue groteske Inszenierung </w:t>
      </w:r>
      <w:r>
        <w:rPr>
          <w:rFonts w:ascii="Helvetica" w:hAnsi="Helvetica"/>
          <w:color w:val="000000" w:themeColor="text1"/>
          <w:lang w:val="de-CH"/>
        </w:rPr>
        <w:t xml:space="preserve">von Cie Buffpapier ist inspiriert von </w:t>
      </w:r>
      <w:r w:rsidRPr="00A5436F">
        <w:rPr>
          <w:rFonts w:ascii="Helvetica" w:hAnsi="Helvetica"/>
          <w:color w:val="000000" w:themeColor="text1"/>
          <w:lang w:val="de-CH"/>
        </w:rPr>
        <w:t xml:space="preserve">Flash </w:t>
      </w:r>
      <w:r w:rsidR="005A1AB8">
        <w:rPr>
          <w:rFonts w:ascii="Helvetica" w:hAnsi="Helvetica"/>
          <w:color w:val="000000" w:themeColor="text1"/>
          <w:lang w:val="de-CH"/>
        </w:rPr>
        <w:t>Gordon, dem</w:t>
      </w:r>
      <w:r>
        <w:rPr>
          <w:rFonts w:ascii="Helvetica" w:hAnsi="Helvetica"/>
          <w:color w:val="000000" w:themeColor="text1"/>
          <w:lang w:val="de-CH"/>
        </w:rPr>
        <w:t xml:space="preserve"> 1934 von Alex Raymond geschaffenen amerikanischen </w:t>
      </w:r>
      <w:r w:rsidRPr="00A5436F">
        <w:rPr>
          <w:rFonts w:ascii="Helvetica" w:hAnsi="Helvetica"/>
          <w:color w:val="000000" w:themeColor="text1"/>
          <w:lang w:val="de-CH"/>
        </w:rPr>
        <w:t>Comic-</w:t>
      </w:r>
      <w:r>
        <w:rPr>
          <w:rFonts w:ascii="Helvetica" w:hAnsi="Helvetica"/>
          <w:color w:val="000000" w:themeColor="text1"/>
          <w:lang w:val="de-CH"/>
        </w:rPr>
        <w:t xml:space="preserve">Helden. </w:t>
      </w:r>
      <w:r w:rsidRPr="00A5436F">
        <w:rPr>
          <w:rFonts w:ascii="Helvetica" w:hAnsi="Helvetica"/>
          <w:color w:val="000000" w:themeColor="text1"/>
          <w:lang w:val="de-CH"/>
        </w:rPr>
        <w:t xml:space="preserve">Flash Gordon </w:t>
      </w:r>
      <w:r>
        <w:rPr>
          <w:rFonts w:ascii="Helvetica" w:hAnsi="Helvetica"/>
          <w:color w:val="000000" w:themeColor="text1"/>
          <w:lang w:val="de-CH"/>
        </w:rPr>
        <w:t>verkörpert das amerikanische Ideal: Freiheit, Mut</w:t>
      </w:r>
      <w:r w:rsidRPr="00A5436F">
        <w:rPr>
          <w:rFonts w:ascii="Helvetica" w:hAnsi="Helvetica"/>
          <w:color w:val="000000" w:themeColor="text1"/>
          <w:lang w:val="de-CH"/>
        </w:rPr>
        <w:t>, Anständigkeit, Loyalität</w:t>
      </w:r>
      <w:r>
        <w:rPr>
          <w:rFonts w:ascii="Helvetica" w:hAnsi="Helvetica"/>
          <w:color w:val="000000" w:themeColor="text1"/>
          <w:lang w:val="de-CH"/>
        </w:rPr>
        <w:t xml:space="preserve">, Demokratie und Heldentum. „Wir retten die Welt!“. </w:t>
      </w:r>
    </w:p>
    <w:p w14:paraId="0BE713EB" w14:textId="4CE574E9" w:rsidR="00693D07" w:rsidRDefault="00693D07" w:rsidP="00693D07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 xml:space="preserve">Im Gegensatz zu Flash ist </w:t>
      </w:r>
      <w:r w:rsidR="00276B41">
        <w:rPr>
          <w:rFonts w:ascii="Helvetica" w:hAnsi="Helvetica"/>
          <w:color w:val="000000" w:themeColor="text1"/>
          <w:lang w:val="de-CH"/>
        </w:rPr>
        <w:t>Fal</w:t>
      </w:r>
      <w:r w:rsidRPr="00A5436F">
        <w:rPr>
          <w:rFonts w:ascii="Helvetica" w:hAnsi="Helvetica"/>
          <w:color w:val="000000" w:themeColor="text1"/>
          <w:lang w:val="de-CH"/>
        </w:rPr>
        <w:t xml:space="preserve">sh </w:t>
      </w:r>
      <w:r>
        <w:rPr>
          <w:rFonts w:ascii="Helvetica" w:hAnsi="Helvetica"/>
          <w:color w:val="000000" w:themeColor="text1"/>
          <w:lang w:val="de-CH"/>
        </w:rPr>
        <w:t>ein clownesker</w:t>
      </w:r>
      <w:r w:rsidRPr="00A5436F">
        <w:rPr>
          <w:rFonts w:ascii="Helvetica" w:hAnsi="Helvetica"/>
          <w:color w:val="000000" w:themeColor="text1"/>
          <w:lang w:val="de-CH"/>
        </w:rPr>
        <w:t xml:space="preserve"> Antiheld</w:t>
      </w:r>
      <w:r>
        <w:rPr>
          <w:rFonts w:ascii="Helvetica" w:hAnsi="Helvetica"/>
          <w:color w:val="000000" w:themeColor="text1"/>
          <w:lang w:val="de-CH"/>
        </w:rPr>
        <w:t>. Ü</w:t>
      </w:r>
      <w:r w:rsidRPr="00A5436F">
        <w:rPr>
          <w:rFonts w:ascii="Helvetica" w:hAnsi="Helvetica"/>
          <w:color w:val="000000" w:themeColor="text1"/>
          <w:lang w:val="de-CH"/>
        </w:rPr>
        <w:t>beraus naiv</w:t>
      </w:r>
      <w:r>
        <w:rPr>
          <w:rFonts w:ascii="Helvetica" w:hAnsi="Helvetica"/>
          <w:color w:val="000000" w:themeColor="text1"/>
          <w:lang w:val="de-CH"/>
        </w:rPr>
        <w:t xml:space="preserve">, </w:t>
      </w:r>
      <w:r w:rsidRPr="00A5436F">
        <w:rPr>
          <w:rFonts w:ascii="Helvetica" w:hAnsi="Helvetica"/>
          <w:color w:val="000000" w:themeColor="text1"/>
          <w:lang w:val="de-CH"/>
        </w:rPr>
        <w:t xml:space="preserve">gewinnt </w:t>
      </w:r>
      <w:r>
        <w:rPr>
          <w:rFonts w:ascii="Helvetica" w:hAnsi="Helvetica"/>
          <w:color w:val="000000" w:themeColor="text1"/>
          <w:lang w:val="de-CH"/>
        </w:rPr>
        <w:t>er zwar alle Kämpfe,</w:t>
      </w:r>
      <w:r w:rsidRPr="00A5436F">
        <w:rPr>
          <w:rFonts w:ascii="Helvetica" w:hAnsi="Helvetica"/>
          <w:color w:val="000000" w:themeColor="text1"/>
          <w:lang w:val="de-CH"/>
        </w:rPr>
        <w:t xml:space="preserve"> aber nur mit </w:t>
      </w:r>
      <w:r>
        <w:rPr>
          <w:rFonts w:ascii="Helvetica" w:hAnsi="Helvetica"/>
          <w:color w:val="000000" w:themeColor="text1"/>
          <w:lang w:val="de-CH"/>
        </w:rPr>
        <w:t>einer gehörigen Portion Glück. Und e</w:t>
      </w:r>
      <w:r w:rsidRPr="00A5436F">
        <w:rPr>
          <w:rFonts w:ascii="Helvetica" w:hAnsi="Helvetica"/>
          <w:color w:val="000000" w:themeColor="text1"/>
          <w:lang w:val="de-CH"/>
        </w:rPr>
        <w:t>r ist sich nicht bewusst, dass die Zukunft eines</w:t>
      </w:r>
      <w:r>
        <w:rPr>
          <w:rFonts w:ascii="Helvetica" w:hAnsi="Helvetica"/>
          <w:color w:val="000000" w:themeColor="text1"/>
          <w:lang w:val="de-CH"/>
        </w:rPr>
        <w:t xml:space="preserve"> ganzen Volkes in seiner Hand liegt.</w:t>
      </w:r>
    </w:p>
    <w:p w14:paraId="53E006EA" w14:textId="35C23896" w:rsidR="006262C6" w:rsidRPr="00693D07" w:rsidRDefault="006262C6" w:rsidP="004E412B">
      <w:pPr>
        <w:rPr>
          <w:rFonts w:ascii="Helvetica" w:eastAsiaTheme="minorEastAsia" w:hAnsi="Helvetica"/>
          <w:b/>
          <w:lang w:eastAsia="ja-JP"/>
        </w:rPr>
      </w:pPr>
    </w:p>
    <w:sectPr w:rsidR="006262C6" w:rsidRPr="00693D07" w:rsidSect="00DD4CC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37BFA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3680C"/>
    <w:rsid w:val="00076C95"/>
    <w:rsid w:val="0009613E"/>
    <w:rsid w:val="000F1F59"/>
    <w:rsid w:val="00163968"/>
    <w:rsid w:val="00165410"/>
    <w:rsid w:val="001A5316"/>
    <w:rsid w:val="001E5BEA"/>
    <w:rsid w:val="001F49EF"/>
    <w:rsid w:val="001F4BF6"/>
    <w:rsid w:val="002104CF"/>
    <w:rsid w:val="002300E4"/>
    <w:rsid w:val="00254941"/>
    <w:rsid w:val="00274054"/>
    <w:rsid w:val="00276B41"/>
    <w:rsid w:val="002A7B6B"/>
    <w:rsid w:val="002B09DD"/>
    <w:rsid w:val="002B4563"/>
    <w:rsid w:val="002B70AD"/>
    <w:rsid w:val="002D2541"/>
    <w:rsid w:val="002D7B72"/>
    <w:rsid w:val="002F60CE"/>
    <w:rsid w:val="0033263F"/>
    <w:rsid w:val="00364902"/>
    <w:rsid w:val="00393874"/>
    <w:rsid w:val="003B7D41"/>
    <w:rsid w:val="003D2150"/>
    <w:rsid w:val="003D7060"/>
    <w:rsid w:val="003E3DA9"/>
    <w:rsid w:val="003E5180"/>
    <w:rsid w:val="004275CD"/>
    <w:rsid w:val="00444357"/>
    <w:rsid w:val="0044749E"/>
    <w:rsid w:val="00451B28"/>
    <w:rsid w:val="0047539C"/>
    <w:rsid w:val="004877D6"/>
    <w:rsid w:val="00497CE3"/>
    <w:rsid w:val="004A1F72"/>
    <w:rsid w:val="004B3E22"/>
    <w:rsid w:val="004B4706"/>
    <w:rsid w:val="004E412B"/>
    <w:rsid w:val="004F7641"/>
    <w:rsid w:val="005023EF"/>
    <w:rsid w:val="00515E25"/>
    <w:rsid w:val="0053551D"/>
    <w:rsid w:val="00537BFA"/>
    <w:rsid w:val="00564ACA"/>
    <w:rsid w:val="00572E01"/>
    <w:rsid w:val="00581D34"/>
    <w:rsid w:val="005972F0"/>
    <w:rsid w:val="005A1AB8"/>
    <w:rsid w:val="00603B0C"/>
    <w:rsid w:val="00610C38"/>
    <w:rsid w:val="00621ED0"/>
    <w:rsid w:val="006262C6"/>
    <w:rsid w:val="00631F18"/>
    <w:rsid w:val="006468A4"/>
    <w:rsid w:val="00656E38"/>
    <w:rsid w:val="0066270F"/>
    <w:rsid w:val="00693D07"/>
    <w:rsid w:val="006B537A"/>
    <w:rsid w:val="006D3410"/>
    <w:rsid w:val="006E0106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80256E"/>
    <w:rsid w:val="0082544F"/>
    <w:rsid w:val="00850BD1"/>
    <w:rsid w:val="00853D40"/>
    <w:rsid w:val="00885056"/>
    <w:rsid w:val="0088580C"/>
    <w:rsid w:val="00891C5E"/>
    <w:rsid w:val="008B6048"/>
    <w:rsid w:val="008D1460"/>
    <w:rsid w:val="008E7DD8"/>
    <w:rsid w:val="00911344"/>
    <w:rsid w:val="0099693A"/>
    <w:rsid w:val="009A077F"/>
    <w:rsid w:val="009F321C"/>
    <w:rsid w:val="009F431D"/>
    <w:rsid w:val="00A040B3"/>
    <w:rsid w:val="00A11798"/>
    <w:rsid w:val="00A25D44"/>
    <w:rsid w:val="00A30389"/>
    <w:rsid w:val="00A31567"/>
    <w:rsid w:val="00A335C5"/>
    <w:rsid w:val="00A509FA"/>
    <w:rsid w:val="00A55E27"/>
    <w:rsid w:val="00A578DD"/>
    <w:rsid w:val="00A8559B"/>
    <w:rsid w:val="00A91358"/>
    <w:rsid w:val="00AA204F"/>
    <w:rsid w:val="00AA2DA2"/>
    <w:rsid w:val="00AA47CF"/>
    <w:rsid w:val="00AB491E"/>
    <w:rsid w:val="00AD1AA3"/>
    <w:rsid w:val="00B02971"/>
    <w:rsid w:val="00B063A8"/>
    <w:rsid w:val="00B16657"/>
    <w:rsid w:val="00B518F9"/>
    <w:rsid w:val="00B52929"/>
    <w:rsid w:val="00B848FA"/>
    <w:rsid w:val="00BB2DDB"/>
    <w:rsid w:val="00BB4C3A"/>
    <w:rsid w:val="00C0086D"/>
    <w:rsid w:val="00C2527E"/>
    <w:rsid w:val="00C7036B"/>
    <w:rsid w:val="00C85A6A"/>
    <w:rsid w:val="00CA2F98"/>
    <w:rsid w:val="00CA6841"/>
    <w:rsid w:val="00CE3550"/>
    <w:rsid w:val="00D126CC"/>
    <w:rsid w:val="00D20081"/>
    <w:rsid w:val="00D26607"/>
    <w:rsid w:val="00D4796A"/>
    <w:rsid w:val="00D800CC"/>
    <w:rsid w:val="00D909F6"/>
    <w:rsid w:val="00D97E12"/>
    <w:rsid w:val="00DA4BFC"/>
    <w:rsid w:val="00DD4CCE"/>
    <w:rsid w:val="00DD71EB"/>
    <w:rsid w:val="00DE47EF"/>
    <w:rsid w:val="00EA2B73"/>
    <w:rsid w:val="00EB2E05"/>
    <w:rsid w:val="00ED32D3"/>
    <w:rsid w:val="00EF3F21"/>
    <w:rsid w:val="00F409CC"/>
    <w:rsid w:val="00F4605C"/>
    <w:rsid w:val="00F525C3"/>
    <w:rsid w:val="00FB217C"/>
    <w:rsid w:val="00FC4AE6"/>
    <w:rsid w:val="00FC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1420</Characters>
  <Application>Microsoft Macintosh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55</cp:revision>
  <dcterms:created xsi:type="dcterms:W3CDTF">2018-10-28T15:02:00Z</dcterms:created>
  <dcterms:modified xsi:type="dcterms:W3CDTF">2019-02-28T08:01:00Z</dcterms:modified>
</cp:coreProperties>
</file>